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20240108育儿群 师讲</w:t>
      </w:r>
      <w:r>
        <w:rPr>
          <w:rFonts w:ascii="宋体" w:hAnsi="宋体" w:eastAsia="宋体" w:cs="宋体"/>
          <w:b/>
          <w:bCs/>
          <w:sz w:val="28"/>
          <w:szCs w:val="28"/>
        </w:rPr>
        <w:t>宫颈癌疫苗</w:t>
      </w:r>
    </w:p>
    <w:p>
      <w:pPr>
        <w:spacing w:after="240" w:afterAutospacing="0"/>
        <w:jc w:val="righ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整理：淡如水</w:t>
      </w:r>
    </w:p>
    <w:p>
      <w:pPr>
        <w:spacing w:after="240" w:afterAutospacing="0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报数吧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晚上九点准时出发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去健康城的，抓紧报数上车！！！讲讲宫颈癌疫苗的事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@全体成员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如何让你的女娃保护好自己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文君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老师是不是又忘了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没忘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七点开会讲话，到八点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又去看望一下老人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带孩子回家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这就晚了10分钟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老师的时间都给大家了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咱们今天讲啥来的？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昱煜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宫颈癌疫苗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是吧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首先咱们认识一下什么是宫颈癌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好不好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提问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我国宫颈癌发病率在全球居第几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抢答题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菠蘿蜜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第二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稳居第二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中国女性癌症发病率乳腺癌居第几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第一的知道是哪个吗？中国女性癌症第一的是哪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文君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宫颈癌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昱煜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乳腺癌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乳腺癌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神奇的乳腺癌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最后一个问题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越发达国家这种病越多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知道为啥吗？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大凌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压力大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坐看云起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肥甘厚味，又不运动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这个叫富癌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穷癌三宝是哪哥三？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海中沙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肺癌胃癌食管癌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坐看云起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不知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肝癌肺癌胃癌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再问个问题，为什么不是子宫癌而是宫颈癌？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坐看云起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那个地方太窄了吧？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跟那个地方窄有关系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凡是关口窄的地方都容易得癌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比如胃的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贲</w:t>
      </w:r>
      <w:r>
        <w:rPr>
          <w:rFonts w:ascii="宋体" w:hAnsi="宋体" w:eastAsia="宋体" w:cs="宋体"/>
          <w:b/>
          <w:bCs/>
          <w:sz w:val="21"/>
          <w:szCs w:val="21"/>
        </w:rPr>
        <w:t>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食道口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肛门的直肠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咽喉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你们发现了吗？胃下边的幽门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胆管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都是窄的和转弯的地方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鼻咽深部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这种肿瘤性质的癌症都是这样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这个地方窄，又转弯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是不是容易堵啊？都是在咽喉要地得癌症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这个现象发现了吧？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1101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老师说了才发现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我们要善于观察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别听西医胡说八道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老师聪明吧？癌症都不得在宽阔的地方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那个地方越窄越容易受到压迫，越容易得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肺里面也是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这样你就可以分析了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其实都是那些不宜流通的地方，藏污纳垢的地方，气血转不到的地方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深邃幽暗的地方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久久就癌变了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你照顾不了他们的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他那儿呼吸不到新鲜的空气，见不到灿烂的阳光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又紧张又焦虑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没人疼没人爱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他还不就癌变了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比如宫颈癌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你要是小腹紧，小腹凉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是不是会导致子宫供血不好？最后矛盾点都在那儿窄的地方爆发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你们长期小肚子凉疼紧，不舒服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要小心了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还有你们情绪异常的时候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老公揍你的时候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老公外面找人的时候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你是不是气的要死？这时候小腹紧吗？这样一紧，是不是宫颈口更紧？别说宫颈口紧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胃口是不是也是紧的？嗓子眼儿是不是也紧得冒烟？想想是不是？然后就喘不上来气儿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那时候你发现你老公还跟别人生了个孩子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你是不是都疯了？这种生气着急，郁闷，直接导致你浑身紧的不得了不得了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如果你跟他干一架，还能舒缓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如果不能干，暗气暗憋，这就麻烦了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从此没有幸福感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天天跟紧做伴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对不对？其实你的人生大部分时间都处在紧张状态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我说的没错吧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其实人在一种舒缓的状态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几乎是不得癌症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你看看日本韩国都是癌症高发国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生活节奏放缓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生活压力减小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老公不出轨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婆媳不吵架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天天能撸猫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这生活就不错了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不再去鸡娃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国家分配房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医院全免费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这以上几条做到了，你这人还得癌症吗？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关于得癌症的根源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天天说跟抽烟喝酒有关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有个屁关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跟以上我说的那几条有直接关系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人活得紧张郁闷，压抑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浑身就紧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放不开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这些狭窄转弯的地方，就容易癌变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就这么简单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想想是不是？你天天吓唬小动物，动物都死的快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何况人被各种惊吓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房价又涨了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；</w:t>
      </w:r>
      <w:r>
        <w:rPr>
          <w:rFonts w:ascii="宋体" w:hAnsi="宋体" w:eastAsia="宋体" w:cs="宋体"/>
          <w:b/>
          <w:bCs/>
          <w:sz w:val="21"/>
          <w:szCs w:val="21"/>
        </w:rPr>
        <w:t>做手术要40万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；</w:t>
      </w:r>
      <w:r>
        <w:rPr>
          <w:rFonts w:ascii="宋体" w:hAnsi="宋体" w:eastAsia="宋体" w:cs="宋体"/>
          <w:b/>
          <w:bCs/>
          <w:sz w:val="21"/>
          <w:szCs w:val="21"/>
        </w:rPr>
        <w:t>孩子考大学不能输在起跑线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；</w:t>
      </w:r>
      <w:r>
        <w:rPr>
          <w:rFonts w:ascii="宋体" w:hAnsi="宋体" w:eastAsia="宋体" w:cs="宋体"/>
          <w:b/>
          <w:bCs/>
          <w:sz w:val="21"/>
          <w:szCs w:val="21"/>
        </w:rPr>
        <w:t>天天吓唬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你不得都得得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bCs/>
          <w:sz w:val="21"/>
          <w:szCs w:val="21"/>
        </w:rPr>
        <w:drawing>
          <wp:inline distT="0" distB="0" distL="114300" distR="114300">
            <wp:extent cx="3418840" cy="2092960"/>
            <wp:effectExtent l="0" t="0" r="10160" b="2540"/>
            <wp:docPr id="11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8840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不然这个小目标怎么实现？赶紧检讨一下你们自己的性格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压抑型性格，内向型性格，沉闷型性格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责任型性格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都是癌症大户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我说的有没有道理？还有把面子看得太重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巍哥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癌症总承包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每年中国宫颈癌死亡20万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有你吗？未来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如果再不爱运动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没有小爱好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抽烟喝酒，与异性交朋友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有没有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那就更危险了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什么叫爱好？说，什么叫爱好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其实就是干自己喜欢干的事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自己干自己喜欢干的事儿，自己愿意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它会产生兴奋刺激，舒畅的感觉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是不是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小刚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是的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让自己产生愉悦和活力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这叫畅神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这神经一舒畅了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问你还紧吗？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小乔流水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不紧了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那个爱得癌症的部位是不是也舒缓了？你还会得宫颈癌吗？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心月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不会了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咱们开始讲疫苗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那你觉得还有必要打疫苗吗？Hpv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西医发现感染hpv病毒的，容易得宫颈癌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我打个比喻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容易发现潮虫的房间，人容易得关节炎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这是世卫组织发现的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然后世卫组织就下了一条命令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1101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啊？这还需要世卫组织发现吗？潮湿的地方就是容易得关节炎啊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Wanwan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有个说法，说宫颈癌100％有hpv，不知道对不对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要把可能有潮虫的房间都打成杀虫药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你觉得对吗？你说潮虫是现象还是本质？明白了吗？再给你们打个比喻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我发现每次我一穿厚衣服的时候，外边人感冒的就多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于是我为了避免更多人感冒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我果断的不再穿厚衣服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还发现一个现象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我只要中午吃饭的时候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小学就不上课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于是我做了一个决定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为了让孩子可以上课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我中午果断不吃饭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忆往昔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根本就是文不对题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但是你会发现这种现象确实存在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只要中午我一吃饭，没有老师在讲课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1101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对，是因为到了午饭时间，才吃饭，才下课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所以他检查宫颈癌的人群，发现hpv病毒也在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这两个是伴生现象还是因果关系？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忆往昔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伴生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我们很多人得了胃炎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一查都有幽门螺旋杆菌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这两个是伴生关系还是因果关系？明白了吗？你会发现老鼠多的地方蟑螂也多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你是通过消灭蟑螂来抑制老鼠呢？还是消灭老鼠来抑制蟑螂？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忆往昔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都不对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1101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应该搞卫生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多么好懂的道理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西医这个大傻蛋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就是不明白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无论是病毒病菌，还是癌细胞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都受环境的直接影响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这个环境就是你身体里的内环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环境异常了，里面的有害菌，有益菌，病毒和癌细胞就开始异常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我说的对不对？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1101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太对了！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古人认为人体是个小天地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人体也是个容器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里面容纳了各种众生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这个小天地好，里面的所有众生就欣欣向荣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反之，就枯萎衰败和激烈的变动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那么你说你应该重视什么？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1101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内环境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你还会去让你的孩子打hpv吗？通过消灭蟑螂去消灭老鼠？还是通过消灭老鼠去消灭蟑螂？记住记住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各种病毒细菌跟癌症炎症之间的关系都是伴生关系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不是因果关系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今天的课你就没白听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今天就到这儿吧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明天更精彩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明</w:t>
      </w:r>
      <w:r>
        <w:rPr>
          <w:rFonts w:ascii="宋体" w:hAnsi="宋体" w:eastAsia="宋体" w:cs="宋体"/>
          <w:b/>
          <w:bCs/>
          <w:sz w:val="21"/>
          <w:szCs w:val="21"/>
        </w:rPr>
        <w:t>天晚上是读书会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一起来朗读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来吧来吧，小朋友8点准时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，《</w:t>
      </w:r>
      <w:r>
        <w:rPr>
          <w:rFonts w:ascii="宋体" w:hAnsi="宋体" w:eastAsia="宋体" w:cs="宋体"/>
          <w:b/>
          <w:bCs/>
          <w:sz w:val="21"/>
          <w:szCs w:val="21"/>
        </w:rPr>
        <w:t>会飞的帕尔修斯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》，</w:t>
      </w:r>
      <w:r>
        <w:rPr>
          <w:rFonts w:ascii="宋体" w:hAnsi="宋体" w:eastAsia="宋体" w:cs="宋体"/>
          <w:b/>
          <w:bCs/>
          <w:sz w:val="21"/>
          <w:szCs w:val="21"/>
        </w:rPr>
        <w:t>了解西方，鞭挞西方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知己知彼，百战不殆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要想打败对方，必须了解对方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真理必胜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</w:p>
    <w:p>
      <w:pPr>
        <w:spacing w:after="240" w:afterAutospacing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F05E8"/>
    <w:rsid w:val="46E5380E"/>
    <w:rsid w:val="5793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2024-01-08T10:56:00Z</dcterms:created>
  <dc:creator>M</dc:creator>
  <cp:lastModifiedBy>M</cp:lastModifiedBy>
  <dcterms:modified xsi:type="dcterms:W3CDTF">2024-01-09T02:41:42Z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4BC4DE2E58C544C7B841B17C3E69B04B</vt:lpwstr>
  </property>
</Properties>
</file>